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5FC6" w14:textId="1F46FDF2" w:rsidR="00991DBC" w:rsidRDefault="00991DBC" w:rsidP="009D51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3ECA">
        <w:rPr>
          <w:rFonts w:ascii="Times New Roman" w:hAnsi="Times New Roman" w:cs="Times New Roman"/>
          <w:sz w:val="28"/>
          <w:szCs w:val="28"/>
        </w:rPr>
        <w:t>ЗАКЛЮЧЕНИЕ</w:t>
      </w:r>
    </w:p>
    <w:p w14:paraId="0188FA3F" w14:textId="77777777" w:rsidR="00425FC1" w:rsidRPr="00143ECA" w:rsidRDefault="00425FC1" w:rsidP="009D51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587FBF3" w14:textId="351B5B86" w:rsidR="006359EA" w:rsidRDefault="008C6704" w:rsidP="006359EA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6704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по заявлению акционерного общества «Новосибирская птицефабрика» (ИНН:5443115916, ОГРН: 1025404669982)»</w:t>
      </w:r>
    </w:p>
    <w:p w14:paraId="7592EE88" w14:textId="77777777" w:rsidR="008C6704" w:rsidRPr="00143ECA" w:rsidRDefault="008C6704" w:rsidP="006359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40"/>
      </w:tblGrid>
      <w:tr w:rsidR="00991DBC" w:rsidRPr="00143ECA" w14:paraId="13628474" w14:textId="77777777" w:rsidTr="005B3D62">
        <w:trPr>
          <w:trHeight w:val="887"/>
        </w:trPr>
        <w:tc>
          <w:tcPr>
            <w:tcW w:w="3440" w:type="dxa"/>
          </w:tcPr>
          <w:p w14:paraId="34D0838A" w14:textId="77777777" w:rsidR="00991DBC" w:rsidRPr="00143ECA" w:rsidRDefault="00991DBC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3ECA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14:paraId="3E530E90" w14:textId="77777777" w:rsidR="00991DBC" w:rsidRPr="00143ECA" w:rsidRDefault="00402686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3ECA">
              <w:rPr>
                <w:rFonts w:ascii="Times New Roman" w:hAnsi="Times New Roman" w:cs="Times New Roman"/>
                <w:sz w:val="28"/>
                <w:szCs w:val="28"/>
              </w:rPr>
              <w:t>г.Искитим</w:t>
            </w:r>
          </w:p>
        </w:tc>
      </w:tr>
    </w:tbl>
    <w:p w14:paraId="5EF1C20E" w14:textId="62CBF3A0" w:rsidR="00991DBC" w:rsidRPr="00143ECA" w:rsidRDefault="008C6704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20.11.</w:t>
      </w:r>
      <w:r w:rsidR="006359EA" w:rsidRPr="006359EA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</w:p>
    <w:p w14:paraId="7BAE892B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1D14103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3B7FCD1" w14:textId="702110B9" w:rsidR="00652C22" w:rsidRPr="00143ECA" w:rsidRDefault="00652C22" w:rsidP="00652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43ECA">
        <w:rPr>
          <w:rFonts w:eastAsia="Calibri"/>
          <w:sz w:val="28"/>
          <w:szCs w:val="28"/>
        </w:rPr>
        <w:t xml:space="preserve">В целях выявления и учёта мнения интересов жителей </w:t>
      </w:r>
      <w:r w:rsidR="00CC078F" w:rsidRPr="00CC078F">
        <w:rPr>
          <w:rFonts w:eastAsia="Calibri"/>
          <w:sz w:val="28"/>
          <w:szCs w:val="28"/>
        </w:rPr>
        <w:t>Чернореченского сельсовета Искитимского района Новосибирской области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</w:t>
      </w:r>
      <w:r w:rsidRPr="00143ECA">
        <w:rPr>
          <w:rFonts w:eastAsia="Calibri"/>
          <w:sz w:val="28"/>
          <w:szCs w:val="28"/>
        </w:rPr>
        <w:t>а</w:t>
      </w:r>
      <w:r w:rsidRPr="00143ECA">
        <w:rPr>
          <w:sz w:val="28"/>
          <w:szCs w:val="28"/>
        </w:rPr>
        <w:t xml:space="preserve">, на основании постановления Главы Искитимского района Новосибирской области  от </w:t>
      </w:r>
      <w:r w:rsidR="00CC078F">
        <w:rPr>
          <w:sz w:val="28"/>
          <w:szCs w:val="28"/>
        </w:rPr>
        <w:t>24.10.</w:t>
      </w:r>
      <w:r w:rsidRPr="00143ECA">
        <w:rPr>
          <w:sz w:val="28"/>
          <w:szCs w:val="28"/>
        </w:rPr>
        <w:t>202</w:t>
      </w:r>
      <w:r w:rsidR="00935E9F">
        <w:rPr>
          <w:sz w:val="28"/>
          <w:szCs w:val="28"/>
        </w:rPr>
        <w:t>3</w:t>
      </w:r>
      <w:r w:rsidRPr="00143ECA">
        <w:rPr>
          <w:sz w:val="28"/>
          <w:szCs w:val="28"/>
        </w:rPr>
        <w:t xml:space="preserve"> № </w:t>
      </w:r>
      <w:r w:rsidR="00CC078F">
        <w:rPr>
          <w:sz w:val="28"/>
          <w:szCs w:val="28"/>
        </w:rPr>
        <w:t>23</w:t>
      </w:r>
      <w:r w:rsidRPr="00143ECA">
        <w:rPr>
          <w:sz w:val="28"/>
          <w:szCs w:val="28"/>
        </w:rPr>
        <w:t xml:space="preserve">-ПГ </w:t>
      </w:r>
      <w:bookmarkStart w:id="0" w:name="_Hlk140746905"/>
      <w:r w:rsidR="00CC078F" w:rsidRPr="00CC078F">
        <w:rPr>
          <w:sz w:val="28"/>
          <w:szCs w:val="28"/>
        </w:rPr>
        <w:t>«</w:t>
      </w:r>
      <w:r w:rsidR="00CC078F" w:rsidRPr="00CC078F">
        <w:rPr>
          <w:bCs/>
          <w:sz w:val="28"/>
          <w:szCs w:val="28"/>
        </w:rPr>
        <w:t xml:space="preserve">О назначении и проведении общественных обсуждений </w:t>
      </w:r>
      <w:r w:rsidR="00CC078F" w:rsidRPr="00CC078F">
        <w:rPr>
          <w:sz w:val="28"/>
          <w:szCs w:val="28"/>
        </w:rPr>
        <w:t xml:space="preserve">по вопросу </w:t>
      </w:r>
      <w:bookmarkStart w:id="1" w:name="_Hlk148515253"/>
      <w:r w:rsidR="00CC078F" w:rsidRPr="00CC078F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  <w:bookmarkStart w:id="2" w:name="_Hlk148515146"/>
      <w:r w:rsidR="00CC078F" w:rsidRPr="00CC078F">
        <w:rPr>
          <w:sz w:val="28"/>
          <w:szCs w:val="28"/>
        </w:rPr>
        <w:t xml:space="preserve">по заявлению </w:t>
      </w:r>
      <w:bookmarkStart w:id="3" w:name="_Hlk148515200"/>
      <w:r w:rsidR="00CC078F" w:rsidRPr="00CC078F">
        <w:rPr>
          <w:bCs/>
          <w:sz w:val="28"/>
          <w:szCs w:val="28"/>
        </w:rPr>
        <w:t xml:space="preserve">акционерного общества «Новосибирская птицефабрика» (ИНН:5443115916, ОГРН: 1025404669982) </w:t>
      </w:r>
      <w:bookmarkStart w:id="4" w:name="_Hlk141775518"/>
      <w:r w:rsidR="00CC078F" w:rsidRPr="00CC078F">
        <w:rPr>
          <w:sz w:val="28"/>
          <w:szCs w:val="28"/>
        </w:rPr>
        <w:t xml:space="preserve">в отношении земельного участка с кадастровым номером 54:07:047402:2825, площадью 30720 </w:t>
      </w:r>
      <w:proofErr w:type="spellStart"/>
      <w:r w:rsidR="00CC078F" w:rsidRPr="00CC078F">
        <w:rPr>
          <w:sz w:val="28"/>
          <w:szCs w:val="28"/>
        </w:rPr>
        <w:t>кв.м</w:t>
      </w:r>
      <w:proofErr w:type="spellEnd"/>
      <w:r w:rsidR="00CC078F" w:rsidRPr="00CC078F">
        <w:rPr>
          <w:sz w:val="28"/>
          <w:szCs w:val="28"/>
        </w:rPr>
        <w:t xml:space="preserve">, расположенного по адресу: Новосибирская область, р-н Искитимский, установлено относительно ориентира, расположенного за пределами участка. Ориентир </w:t>
      </w:r>
      <w:proofErr w:type="spellStart"/>
      <w:r w:rsidR="00CC078F" w:rsidRPr="00CC078F">
        <w:rPr>
          <w:sz w:val="28"/>
          <w:szCs w:val="28"/>
        </w:rPr>
        <w:t>г.Искитим</w:t>
      </w:r>
      <w:proofErr w:type="spellEnd"/>
      <w:r w:rsidR="00CC078F" w:rsidRPr="00CC078F">
        <w:rPr>
          <w:sz w:val="28"/>
          <w:szCs w:val="28"/>
        </w:rPr>
        <w:t>. Участок находится примерно в 2,0 км от ориентира по направлению на юг. Почтовый адрес ориентира: обл. Новосибирская, р-н Искитимский – в части уменьшения минимального отступа от границ земельного участка</w:t>
      </w:r>
      <w:bookmarkEnd w:id="2"/>
      <w:bookmarkEnd w:id="3"/>
      <w:r w:rsidR="00CC078F" w:rsidRPr="00CC078F">
        <w:rPr>
          <w:sz w:val="28"/>
          <w:szCs w:val="28"/>
        </w:rPr>
        <w:t xml:space="preserve"> с 3 метров до 0 метров с южной стороны земельного участка</w:t>
      </w:r>
      <w:bookmarkEnd w:id="1"/>
      <w:bookmarkEnd w:id="4"/>
      <w:r w:rsidR="00CC078F" w:rsidRPr="00CC078F">
        <w:rPr>
          <w:sz w:val="28"/>
          <w:szCs w:val="28"/>
        </w:rPr>
        <w:t>, а также в части уменьшения минимального процента застройки в границах земельного участка с 10% до 5%, в целях реконструкции здания казармы под многоквартирный жилой дом</w:t>
      </w:r>
      <w:r w:rsidR="00CC078F" w:rsidRPr="00CC078F">
        <w:rPr>
          <w:sz w:val="28"/>
          <w:szCs w:val="28"/>
        </w:rPr>
        <w:t xml:space="preserve"> </w:t>
      </w:r>
      <w:r w:rsidR="002214B6" w:rsidRPr="00F044FC">
        <w:rPr>
          <w:sz w:val="28"/>
          <w:szCs w:val="28"/>
        </w:rPr>
        <w:t>(далее – Проект).</w:t>
      </w:r>
    </w:p>
    <w:p w14:paraId="446A809E" w14:textId="14FC6437" w:rsidR="00015814" w:rsidRPr="00143ECA" w:rsidRDefault="00015814" w:rsidP="00D13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bookmarkStart w:id="5" w:name="_Hlk140746949"/>
      <w:bookmarkEnd w:id="0"/>
      <w:r w:rsidRPr="00143ECA">
        <w:rPr>
          <w:sz w:val="28"/>
          <w:szCs w:val="28"/>
        </w:rPr>
        <w:t>Информация о назначении общественных обсуждений опубликована в «Вес</w:t>
      </w:r>
      <w:r w:rsidR="00D62009" w:rsidRPr="00143ECA">
        <w:rPr>
          <w:sz w:val="28"/>
          <w:szCs w:val="28"/>
        </w:rPr>
        <w:t xml:space="preserve">тнике Искитимского района» от </w:t>
      </w:r>
      <w:r w:rsidR="009F5D1F">
        <w:rPr>
          <w:sz w:val="28"/>
          <w:szCs w:val="28"/>
        </w:rPr>
        <w:t>27.10.</w:t>
      </w:r>
      <w:r w:rsidR="00C23655" w:rsidRPr="00C23655">
        <w:rPr>
          <w:sz w:val="28"/>
          <w:szCs w:val="28"/>
        </w:rPr>
        <w:t xml:space="preserve">2023 № </w:t>
      </w:r>
      <w:r w:rsidR="009F5D1F">
        <w:rPr>
          <w:sz w:val="28"/>
          <w:szCs w:val="28"/>
        </w:rPr>
        <w:t>32</w:t>
      </w:r>
      <w:r w:rsidR="00C23655" w:rsidRPr="00C23655">
        <w:rPr>
          <w:sz w:val="28"/>
          <w:szCs w:val="28"/>
        </w:rPr>
        <w:t xml:space="preserve"> </w:t>
      </w:r>
      <w:r w:rsidRPr="00143ECA">
        <w:rPr>
          <w:sz w:val="28"/>
          <w:szCs w:val="28"/>
        </w:rPr>
        <w:t xml:space="preserve">и размещена на официальном </w:t>
      </w:r>
      <w:r w:rsidRPr="00307822">
        <w:rPr>
          <w:sz w:val="28"/>
          <w:szCs w:val="28"/>
        </w:rPr>
        <w:t>сайте администрации Искитимского района Новосибирской области (</w:t>
      </w:r>
      <w:hyperlink r:id="rId5" w:history="1">
        <w:r w:rsidR="00D96B1C" w:rsidRPr="00307822">
          <w:rPr>
            <w:rStyle w:val="a5"/>
            <w:sz w:val="28"/>
            <w:szCs w:val="28"/>
          </w:rPr>
          <w:t>https://iskitimr.nso.ru/page/11367</w:t>
        </w:r>
      </w:hyperlink>
      <w:r w:rsidRPr="00307822">
        <w:rPr>
          <w:sz w:val="28"/>
          <w:szCs w:val="28"/>
        </w:rPr>
        <w:t>).</w:t>
      </w:r>
      <w:r w:rsidR="00D96B1C">
        <w:rPr>
          <w:sz w:val="28"/>
          <w:szCs w:val="28"/>
        </w:rPr>
        <w:t xml:space="preserve"> </w:t>
      </w:r>
      <w:r w:rsidR="00351BC8" w:rsidRPr="00143ECA">
        <w:rPr>
          <w:sz w:val="28"/>
          <w:szCs w:val="28"/>
        </w:rPr>
        <w:t xml:space="preserve"> </w:t>
      </w:r>
    </w:p>
    <w:bookmarkEnd w:id="5"/>
    <w:p w14:paraId="44D50B0F" w14:textId="2FFEADD9" w:rsidR="00402686" w:rsidRPr="00143ECA" w:rsidRDefault="00402686" w:rsidP="00402686">
      <w:pPr>
        <w:ind w:firstLine="709"/>
        <w:contextualSpacing/>
        <w:jc w:val="both"/>
        <w:rPr>
          <w:sz w:val="28"/>
          <w:szCs w:val="28"/>
        </w:rPr>
      </w:pPr>
      <w:r w:rsidRPr="00143ECA">
        <w:rPr>
          <w:sz w:val="28"/>
          <w:szCs w:val="28"/>
        </w:rPr>
        <w:t xml:space="preserve">Срок проведения общественных обсуждений </w:t>
      </w:r>
      <w:r w:rsidR="009F5D1F" w:rsidRPr="00143ECA">
        <w:rPr>
          <w:sz w:val="28"/>
          <w:szCs w:val="28"/>
        </w:rPr>
        <w:t xml:space="preserve">с </w:t>
      </w:r>
      <w:r w:rsidR="009F5D1F" w:rsidRPr="009F5D1F">
        <w:rPr>
          <w:sz w:val="28"/>
          <w:szCs w:val="28"/>
        </w:rPr>
        <w:t>27.10.2023</w:t>
      </w:r>
      <w:r w:rsidR="009F5D1F" w:rsidRPr="009F5D1F">
        <w:rPr>
          <w:sz w:val="28"/>
          <w:szCs w:val="28"/>
        </w:rPr>
        <w:t xml:space="preserve"> по 24.11.2023</w:t>
      </w:r>
      <w:r w:rsidR="00C23655" w:rsidRPr="00C23655">
        <w:rPr>
          <w:sz w:val="28"/>
          <w:szCs w:val="28"/>
        </w:rPr>
        <w:t>.</w:t>
      </w:r>
    </w:p>
    <w:p w14:paraId="3C161A3D" w14:textId="4C6BCF5D" w:rsidR="00D1498D" w:rsidRPr="00143ECA" w:rsidRDefault="009F5D1F" w:rsidP="00D1498D">
      <w:pPr>
        <w:ind w:firstLine="709"/>
        <w:jc w:val="both"/>
        <w:rPr>
          <w:sz w:val="28"/>
          <w:szCs w:val="28"/>
        </w:rPr>
      </w:pPr>
      <w:r w:rsidRPr="00143ECA">
        <w:rPr>
          <w:sz w:val="28"/>
          <w:szCs w:val="28"/>
        </w:rPr>
        <w:t>Срок,</w:t>
      </w:r>
      <w:r w:rsidR="00D1498D" w:rsidRPr="00143ECA">
        <w:rPr>
          <w:sz w:val="28"/>
          <w:szCs w:val="28"/>
        </w:rPr>
        <w:t xml:space="preserve"> в течен</w:t>
      </w:r>
      <w:r w:rsidR="00D62009" w:rsidRPr="00143ECA">
        <w:rPr>
          <w:sz w:val="28"/>
          <w:szCs w:val="28"/>
        </w:rPr>
        <w:t>ии которого принимались предложе</w:t>
      </w:r>
      <w:r w:rsidR="00D1498D" w:rsidRPr="00143ECA">
        <w:rPr>
          <w:sz w:val="28"/>
          <w:szCs w:val="28"/>
        </w:rPr>
        <w:t xml:space="preserve">ния и замечания участников общественных обсуждений – с </w:t>
      </w:r>
      <w:r w:rsidRPr="009F5D1F">
        <w:rPr>
          <w:sz w:val="28"/>
          <w:szCs w:val="28"/>
        </w:rPr>
        <w:t>08.11.2023 по 17.11.2023.</w:t>
      </w:r>
    </w:p>
    <w:p w14:paraId="36F95D31" w14:textId="10873D60" w:rsidR="00652C22" w:rsidRPr="00143ECA" w:rsidRDefault="00652C22" w:rsidP="00652C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3ECA">
        <w:rPr>
          <w:rFonts w:eastAsiaTheme="minorHAnsi"/>
          <w:sz w:val="28"/>
          <w:szCs w:val="28"/>
          <w:lang w:eastAsia="en-US"/>
        </w:rPr>
        <w:t xml:space="preserve">По результатам общественных обсуждений подготовлен протокол общественных обсуждений </w:t>
      </w:r>
      <w:r w:rsidR="00D809CB" w:rsidRPr="00D809CB">
        <w:rPr>
          <w:rFonts w:eastAsiaTheme="minorHAnsi"/>
          <w:sz w:val="28"/>
          <w:szCs w:val="28"/>
          <w:lang w:eastAsia="en-US"/>
        </w:rPr>
        <w:t xml:space="preserve">по вопросу предоставления разрешения </w:t>
      </w:r>
      <w:bookmarkStart w:id="6" w:name="_Hlk148515071"/>
      <w:r w:rsidR="00D809CB" w:rsidRPr="00D809CB">
        <w:rPr>
          <w:rFonts w:eastAsiaTheme="minorHAnsi"/>
          <w:sz w:val="28"/>
          <w:szCs w:val="28"/>
          <w:lang w:eastAsia="en-US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bookmarkEnd w:id="6"/>
      <w:r w:rsidR="00D809CB" w:rsidRPr="00D809CB">
        <w:rPr>
          <w:rFonts w:eastAsiaTheme="minorHAnsi"/>
          <w:sz w:val="28"/>
          <w:szCs w:val="28"/>
          <w:lang w:eastAsia="en-US"/>
        </w:rPr>
        <w:t xml:space="preserve"> по заявлению </w:t>
      </w:r>
      <w:r w:rsidR="00D809CB" w:rsidRPr="00D809CB">
        <w:rPr>
          <w:rFonts w:eastAsiaTheme="minorHAnsi"/>
          <w:bCs/>
          <w:sz w:val="28"/>
          <w:szCs w:val="28"/>
          <w:lang w:eastAsia="en-US"/>
        </w:rPr>
        <w:t>акционерного общества «Новосибирская птицефабрика» (ИНН:5443115916, ОГРН: 1025404669982)»</w:t>
      </w:r>
      <w:r w:rsidRPr="00143ECA">
        <w:rPr>
          <w:rFonts w:eastAsiaTheme="minorHAnsi"/>
          <w:sz w:val="28"/>
          <w:szCs w:val="28"/>
          <w:lang w:eastAsia="en-US"/>
        </w:rPr>
        <w:t xml:space="preserve"> от </w:t>
      </w:r>
      <w:r w:rsidR="00D809CB">
        <w:rPr>
          <w:rFonts w:eastAsiaTheme="minorHAnsi"/>
          <w:sz w:val="28"/>
          <w:szCs w:val="28"/>
          <w:lang w:eastAsia="en-US"/>
        </w:rPr>
        <w:t>20.10.</w:t>
      </w:r>
      <w:r w:rsidRPr="00143ECA">
        <w:rPr>
          <w:rFonts w:eastAsiaTheme="minorHAnsi"/>
          <w:sz w:val="28"/>
          <w:szCs w:val="28"/>
          <w:lang w:eastAsia="en-US"/>
        </w:rPr>
        <w:t>202</w:t>
      </w:r>
      <w:r w:rsidR="002919EC">
        <w:rPr>
          <w:rFonts w:eastAsiaTheme="minorHAnsi"/>
          <w:sz w:val="28"/>
          <w:szCs w:val="28"/>
          <w:lang w:eastAsia="en-US"/>
        </w:rPr>
        <w:t>3</w:t>
      </w:r>
      <w:r w:rsidRPr="00143ECA">
        <w:rPr>
          <w:rFonts w:eastAsiaTheme="minorHAnsi"/>
          <w:sz w:val="28"/>
          <w:szCs w:val="28"/>
          <w:lang w:eastAsia="en-US"/>
        </w:rPr>
        <w:t>.</w:t>
      </w:r>
    </w:p>
    <w:p w14:paraId="17790223" w14:textId="0131D61F" w:rsidR="00652C22" w:rsidRPr="00143ECA" w:rsidRDefault="00652C22" w:rsidP="00652C22">
      <w:pPr>
        <w:ind w:firstLine="709"/>
        <w:jc w:val="both"/>
        <w:rPr>
          <w:sz w:val="28"/>
          <w:szCs w:val="28"/>
        </w:rPr>
      </w:pPr>
      <w:r w:rsidRPr="00143ECA">
        <w:rPr>
          <w:sz w:val="28"/>
          <w:szCs w:val="28"/>
        </w:rPr>
        <w:t xml:space="preserve">В рамках проведения общественных обсуждений по Проекту предложений и замечаний не поступало. </w:t>
      </w:r>
    </w:p>
    <w:p w14:paraId="1853AA52" w14:textId="6FF0220D" w:rsidR="00652C22" w:rsidRPr="00143ECA" w:rsidRDefault="00652C22" w:rsidP="00652C22">
      <w:pPr>
        <w:ind w:firstLine="709"/>
        <w:jc w:val="both"/>
        <w:rPr>
          <w:sz w:val="28"/>
          <w:szCs w:val="28"/>
        </w:rPr>
      </w:pPr>
      <w:r w:rsidRPr="00143ECA">
        <w:rPr>
          <w:sz w:val="28"/>
          <w:szCs w:val="28"/>
        </w:rPr>
        <w:lastRenderedPageBreak/>
        <w:t>По результатам проведения общественных обсуждений по Проекту подготовлено следующее заключение:</w:t>
      </w:r>
    </w:p>
    <w:p w14:paraId="5CB9C8B4" w14:textId="6A572ECD" w:rsidR="00652C22" w:rsidRPr="00143ECA" w:rsidRDefault="00652C22" w:rsidP="00652C22">
      <w:pPr>
        <w:pStyle w:val="a3"/>
        <w:numPr>
          <w:ilvl w:val="0"/>
          <w:numId w:val="1"/>
        </w:numPr>
        <w:spacing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43ECA">
        <w:rPr>
          <w:rFonts w:ascii="Times New Roman" w:hAnsi="Times New Roman"/>
          <w:sz w:val="28"/>
          <w:szCs w:val="28"/>
        </w:rPr>
        <w:t>Общественные обсуждения по Проекту считать состоявшимися.</w:t>
      </w:r>
    </w:p>
    <w:p w14:paraId="5E559514" w14:textId="381E0FC5" w:rsidR="00652C22" w:rsidRPr="007C2561" w:rsidRDefault="00652C22" w:rsidP="00652C22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ECA">
        <w:rPr>
          <w:rFonts w:ascii="Times New Roman" w:hAnsi="Times New Roman"/>
          <w:sz w:val="28"/>
          <w:szCs w:val="28"/>
        </w:rPr>
        <w:t>Процедура проведения общественных обсуждений по Проекту</w:t>
      </w:r>
      <w:r w:rsidR="002919EC">
        <w:rPr>
          <w:rFonts w:ascii="Times New Roman" w:hAnsi="Times New Roman"/>
          <w:sz w:val="28"/>
          <w:szCs w:val="28"/>
        </w:rPr>
        <w:t xml:space="preserve"> </w:t>
      </w:r>
      <w:r w:rsidRPr="00143ECA">
        <w:rPr>
          <w:rFonts w:ascii="Times New Roman" w:hAnsi="Times New Roman"/>
          <w:sz w:val="28"/>
          <w:szCs w:val="28"/>
        </w:rPr>
        <w:t xml:space="preserve">осуществлена в соответствии </w:t>
      </w:r>
      <w:r w:rsidRPr="00143ECA">
        <w:rPr>
          <w:rFonts w:ascii="Times New Roman" w:eastAsia="Calibri" w:hAnsi="Times New Roman"/>
          <w:sz w:val="28"/>
          <w:szCs w:val="28"/>
          <w:lang w:eastAsia="en-US"/>
        </w:rPr>
        <w:t>с Градостроительным кодексом Российской Федерации, Федеральным законом от 21.07.2014 №212-ФЗ «Об основах общественного контроля в Российской Федерации», Федеральным законом от 06.10.2003 №131-ФЗ «Об общих принципах организации местного самоуправления в Российской Федерации», Законом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постановлением Правительства Новосибирской области от 29.02.2016 №57-п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</w:t>
      </w:r>
      <w:r w:rsidR="005F120E">
        <w:rPr>
          <w:rFonts w:ascii="Times New Roman" w:eastAsia="Calibri" w:hAnsi="Times New Roman"/>
          <w:sz w:val="28"/>
          <w:szCs w:val="28"/>
          <w:lang w:eastAsia="en-US"/>
        </w:rPr>
        <w:t>ри реализации ими перераспределё</w:t>
      </w:r>
      <w:r w:rsidRPr="00143ECA">
        <w:rPr>
          <w:rFonts w:ascii="Times New Roman" w:eastAsia="Calibri" w:hAnsi="Times New Roman"/>
          <w:sz w:val="28"/>
          <w:szCs w:val="28"/>
          <w:lang w:eastAsia="en-US"/>
        </w:rPr>
        <w:t xml:space="preserve">нных полномочий», Уставом Искитимского муниципального района Новосибирской области, решением Совета депутатов Искитимского района от 27.10.2020 №17 «Об </w:t>
      </w:r>
      <w:r w:rsidRPr="007C2561">
        <w:rPr>
          <w:rFonts w:ascii="Times New Roman" w:eastAsia="Calibri" w:hAnsi="Times New Roman"/>
          <w:sz w:val="28"/>
          <w:szCs w:val="28"/>
          <w:lang w:eastAsia="en-US"/>
        </w:rPr>
        <w:t>утверждении Порядка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области».</w:t>
      </w:r>
    </w:p>
    <w:p w14:paraId="37D6917A" w14:textId="5B17FA4A" w:rsidR="00054739" w:rsidRPr="00A97167" w:rsidRDefault="00652C22" w:rsidP="00E329BB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97167">
        <w:rPr>
          <w:rFonts w:ascii="Times New Roman" w:hAnsi="Times New Roman"/>
          <w:sz w:val="28"/>
          <w:szCs w:val="28"/>
        </w:rPr>
        <w:t xml:space="preserve">Рекомендовано утвердить </w:t>
      </w:r>
      <w:r w:rsidR="0054464A">
        <w:rPr>
          <w:rFonts w:ascii="Times New Roman" w:hAnsi="Times New Roman"/>
          <w:sz w:val="28"/>
          <w:szCs w:val="28"/>
        </w:rPr>
        <w:t>Проект</w:t>
      </w:r>
      <w:r w:rsidRPr="00A97167">
        <w:rPr>
          <w:rFonts w:ascii="Times New Roman" w:hAnsi="Times New Roman"/>
          <w:sz w:val="28"/>
          <w:szCs w:val="28"/>
        </w:rPr>
        <w:t xml:space="preserve"> </w:t>
      </w:r>
      <w:r w:rsidR="0054464A" w:rsidRPr="0054464A">
        <w:rPr>
          <w:rFonts w:ascii="Times New Roman" w:hAnsi="Times New Roman"/>
          <w:sz w:val="28"/>
          <w:szCs w:val="28"/>
        </w:rPr>
        <w:t xml:space="preserve"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по заявлению </w:t>
      </w:r>
      <w:r w:rsidR="0054464A" w:rsidRPr="0054464A">
        <w:rPr>
          <w:rFonts w:ascii="Times New Roman" w:hAnsi="Times New Roman"/>
          <w:bCs/>
          <w:sz w:val="28"/>
          <w:szCs w:val="28"/>
        </w:rPr>
        <w:t>акционерного общества «Новосибирская птицефабрика» (ИНН:5443115916, ОГРН: 1025404669982)»</w:t>
      </w:r>
      <w:r w:rsidR="0054464A">
        <w:rPr>
          <w:rFonts w:ascii="Times New Roman" w:hAnsi="Times New Roman"/>
          <w:bCs/>
          <w:sz w:val="28"/>
          <w:szCs w:val="28"/>
        </w:rPr>
        <w:t>.</w:t>
      </w:r>
    </w:p>
    <w:p w14:paraId="3D97D1B5" w14:textId="77777777" w:rsidR="00652C22" w:rsidRDefault="00652C22" w:rsidP="00E329BB">
      <w:pPr>
        <w:rPr>
          <w:sz w:val="28"/>
          <w:szCs w:val="28"/>
        </w:rPr>
      </w:pPr>
    </w:p>
    <w:p w14:paraId="0454E52C" w14:textId="77777777" w:rsidR="00652C22" w:rsidRPr="00E329BB" w:rsidRDefault="00652C22" w:rsidP="00E329BB">
      <w:pPr>
        <w:rPr>
          <w:sz w:val="28"/>
          <w:szCs w:val="28"/>
        </w:rPr>
      </w:pPr>
    </w:p>
    <w:p w14:paraId="47E88959" w14:textId="77777777" w:rsidR="00054739" w:rsidRPr="00F46727" w:rsidRDefault="00054739" w:rsidP="009D519B">
      <w:pPr>
        <w:widowControl w:val="0"/>
        <w:shd w:val="clear" w:color="auto" w:fill="FFFFFF"/>
        <w:tabs>
          <w:tab w:val="left" w:pos="5812"/>
          <w:tab w:val="left" w:leader="underscore" w:pos="9389"/>
        </w:tabs>
        <w:autoSpaceDE w:val="0"/>
        <w:autoSpaceDN w:val="0"/>
        <w:adjustRightInd w:val="0"/>
        <w:rPr>
          <w:sz w:val="28"/>
          <w:szCs w:val="28"/>
        </w:rPr>
      </w:pPr>
      <w:r w:rsidRPr="00F46727">
        <w:rPr>
          <w:sz w:val="28"/>
          <w:szCs w:val="28"/>
        </w:rPr>
        <w:t>Председатель</w:t>
      </w:r>
      <w:r w:rsidRPr="00F46727">
        <w:rPr>
          <w:rFonts w:ascii="Arial" w:cs="Arial"/>
          <w:sz w:val="28"/>
          <w:szCs w:val="28"/>
        </w:rPr>
        <w:tab/>
      </w:r>
      <w:r w:rsidR="004B635F" w:rsidRPr="00F46727">
        <w:rPr>
          <w:rFonts w:ascii="Arial" w:cs="Arial"/>
          <w:sz w:val="28"/>
          <w:szCs w:val="28"/>
        </w:rPr>
        <w:t>С</w:t>
      </w:r>
      <w:r w:rsidR="004B635F" w:rsidRPr="00F46727">
        <w:rPr>
          <w:rFonts w:ascii="Arial" w:cs="Arial"/>
          <w:sz w:val="28"/>
          <w:szCs w:val="28"/>
        </w:rPr>
        <w:t>.</w:t>
      </w:r>
      <w:r w:rsidR="004B635F" w:rsidRPr="00F46727">
        <w:rPr>
          <w:rFonts w:ascii="Arial" w:cs="Arial"/>
          <w:sz w:val="28"/>
          <w:szCs w:val="28"/>
        </w:rPr>
        <w:t>С</w:t>
      </w:r>
      <w:r w:rsidR="004B635F" w:rsidRPr="00F46727">
        <w:rPr>
          <w:rFonts w:ascii="Arial" w:cs="Arial"/>
          <w:sz w:val="28"/>
          <w:szCs w:val="28"/>
        </w:rPr>
        <w:t>.</w:t>
      </w:r>
      <w:r w:rsidR="004B635F" w:rsidRPr="00F46727">
        <w:rPr>
          <w:rFonts w:ascii="Arial" w:cs="Arial"/>
          <w:sz w:val="28"/>
          <w:szCs w:val="28"/>
        </w:rPr>
        <w:t>Зубарева</w:t>
      </w:r>
      <w:r w:rsidRPr="00F46727">
        <w:rPr>
          <w:sz w:val="28"/>
          <w:szCs w:val="28"/>
        </w:rPr>
        <w:tab/>
      </w:r>
    </w:p>
    <w:p w14:paraId="3EE9F64C" w14:textId="77777777" w:rsidR="00054739" w:rsidRPr="00652C22" w:rsidRDefault="00652C22" w:rsidP="00652C22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 xml:space="preserve">                                                      </w:t>
      </w:r>
      <w:r w:rsidR="00054739" w:rsidRPr="00652C22">
        <w:rPr>
          <w:spacing w:val="-5"/>
          <w:sz w:val="22"/>
          <w:szCs w:val="22"/>
        </w:rPr>
        <w:t>(подпись)</w:t>
      </w:r>
    </w:p>
    <w:p w14:paraId="309A88B8" w14:textId="77777777" w:rsidR="00054739" w:rsidRPr="00054739" w:rsidRDefault="00054739" w:rsidP="009D519B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18"/>
          <w:szCs w:val="18"/>
        </w:rPr>
      </w:pPr>
    </w:p>
    <w:p w14:paraId="337BBCC8" w14:textId="77777777" w:rsidR="00054739" w:rsidRPr="00054739" w:rsidRDefault="00054739" w:rsidP="009D519B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z w:val="20"/>
        </w:rPr>
      </w:pPr>
    </w:p>
    <w:p w14:paraId="2D061881" w14:textId="7360F2CF" w:rsidR="00054739" w:rsidRPr="00054739" w:rsidRDefault="00054739" w:rsidP="009D519B">
      <w:pPr>
        <w:widowControl w:val="0"/>
        <w:shd w:val="clear" w:color="auto" w:fill="FFFFFF"/>
        <w:tabs>
          <w:tab w:val="left" w:pos="6804"/>
          <w:tab w:val="left" w:leader="underscore" w:pos="9214"/>
        </w:tabs>
        <w:autoSpaceDE w:val="0"/>
        <w:autoSpaceDN w:val="0"/>
        <w:adjustRightInd w:val="0"/>
        <w:ind w:left="5"/>
        <w:rPr>
          <w:sz w:val="20"/>
        </w:rPr>
      </w:pPr>
      <w:r w:rsidRPr="00F46727">
        <w:rPr>
          <w:spacing w:val="-3"/>
          <w:sz w:val="28"/>
          <w:szCs w:val="28"/>
        </w:rPr>
        <w:t xml:space="preserve">Секретарь                                                                     </w:t>
      </w:r>
      <w:proofErr w:type="spellStart"/>
      <w:r w:rsidR="006B0258">
        <w:rPr>
          <w:spacing w:val="-3"/>
          <w:sz w:val="28"/>
          <w:szCs w:val="28"/>
        </w:rPr>
        <w:t>М.В.Гарбачевская</w:t>
      </w:r>
      <w:proofErr w:type="spellEnd"/>
      <w:r w:rsidR="004B635F">
        <w:rPr>
          <w:spacing w:val="-3"/>
          <w:sz w:val="28"/>
          <w:szCs w:val="28"/>
        </w:rPr>
        <w:t>________</w:t>
      </w:r>
      <w:r w:rsidR="00F46727">
        <w:rPr>
          <w:spacing w:val="-3"/>
          <w:sz w:val="28"/>
          <w:szCs w:val="28"/>
        </w:rPr>
        <w:t>______</w:t>
      </w:r>
    </w:p>
    <w:p w14:paraId="5DE6CA27" w14:textId="77777777" w:rsidR="00054739" w:rsidRPr="00652C22" w:rsidRDefault="00652C22" w:rsidP="00652C22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                                                      </w:t>
      </w:r>
      <w:r w:rsidR="00054739" w:rsidRPr="00652C22">
        <w:rPr>
          <w:spacing w:val="-5"/>
          <w:sz w:val="22"/>
          <w:szCs w:val="22"/>
        </w:rPr>
        <w:t>(подпись)</w:t>
      </w:r>
    </w:p>
    <w:sectPr w:rsidR="00054739" w:rsidRPr="00652C22" w:rsidSect="000D117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36F3"/>
    <w:multiLevelType w:val="hybridMultilevel"/>
    <w:tmpl w:val="7BC601CE"/>
    <w:lvl w:ilvl="0" w:tplc="6D62A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600A3"/>
    <w:multiLevelType w:val="hybridMultilevel"/>
    <w:tmpl w:val="70F850CA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F8111B"/>
    <w:multiLevelType w:val="hybridMultilevel"/>
    <w:tmpl w:val="A57AE01C"/>
    <w:lvl w:ilvl="0" w:tplc="170ED2C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B922F7"/>
    <w:multiLevelType w:val="hybridMultilevel"/>
    <w:tmpl w:val="864804F0"/>
    <w:lvl w:ilvl="0" w:tplc="B7F0E6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DBC"/>
    <w:rsid w:val="00002596"/>
    <w:rsid w:val="00015814"/>
    <w:rsid w:val="00035E4A"/>
    <w:rsid w:val="00054739"/>
    <w:rsid w:val="000870E6"/>
    <w:rsid w:val="000947AE"/>
    <w:rsid w:val="000B3143"/>
    <w:rsid w:val="000D1176"/>
    <w:rsid w:val="000D3111"/>
    <w:rsid w:val="000E2334"/>
    <w:rsid w:val="00143ECA"/>
    <w:rsid w:val="001C7732"/>
    <w:rsid w:val="002214B6"/>
    <w:rsid w:val="00237F8C"/>
    <w:rsid w:val="00242972"/>
    <w:rsid w:val="0025494B"/>
    <w:rsid w:val="00280151"/>
    <w:rsid w:val="002919EC"/>
    <w:rsid w:val="002D3431"/>
    <w:rsid w:val="002D6311"/>
    <w:rsid w:val="002F4084"/>
    <w:rsid w:val="002F5FC8"/>
    <w:rsid w:val="00307822"/>
    <w:rsid w:val="00327DB6"/>
    <w:rsid w:val="00351BC8"/>
    <w:rsid w:val="003552DF"/>
    <w:rsid w:val="0036427A"/>
    <w:rsid w:val="00387BD5"/>
    <w:rsid w:val="003A66B3"/>
    <w:rsid w:val="003D0003"/>
    <w:rsid w:val="00402686"/>
    <w:rsid w:val="00425FC1"/>
    <w:rsid w:val="00495A9E"/>
    <w:rsid w:val="004964CB"/>
    <w:rsid w:val="00496AEE"/>
    <w:rsid w:val="004A4746"/>
    <w:rsid w:val="004B635F"/>
    <w:rsid w:val="00500F23"/>
    <w:rsid w:val="0051553C"/>
    <w:rsid w:val="0054464A"/>
    <w:rsid w:val="005D3B56"/>
    <w:rsid w:val="005F120E"/>
    <w:rsid w:val="00611054"/>
    <w:rsid w:val="00620CA3"/>
    <w:rsid w:val="00620E53"/>
    <w:rsid w:val="006359EA"/>
    <w:rsid w:val="00652C22"/>
    <w:rsid w:val="006B0258"/>
    <w:rsid w:val="007342A5"/>
    <w:rsid w:val="00784921"/>
    <w:rsid w:val="007C2561"/>
    <w:rsid w:val="00823098"/>
    <w:rsid w:val="00870AC9"/>
    <w:rsid w:val="008C6704"/>
    <w:rsid w:val="008E5F83"/>
    <w:rsid w:val="00935E9F"/>
    <w:rsid w:val="00937909"/>
    <w:rsid w:val="00990041"/>
    <w:rsid w:val="00991DBC"/>
    <w:rsid w:val="009D519B"/>
    <w:rsid w:val="009F382F"/>
    <w:rsid w:val="009F5D1F"/>
    <w:rsid w:val="00A376B2"/>
    <w:rsid w:val="00A50805"/>
    <w:rsid w:val="00A97167"/>
    <w:rsid w:val="00B140D9"/>
    <w:rsid w:val="00B452E0"/>
    <w:rsid w:val="00B479AA"/>
    <w:rsid w:val="00B53964"/>
    <w:rsid w:val="00BA674A"/>
    <w:rsid w:val="00C17511"/>
    <w:rsid w:val="00C23655"/>
    <w:rsid w:val="00C24AF0"/>
    <w:rsid w:val="00C35767"/>
    <w:rsid w:val="00C4309D"/>
    <w:rsid w:val="00C506D4"/>
    <w:rsid w:val="00C5084A"/>
    <w:rsid w:val="00C96A38"/>
    <w:rsid w:val="00CC078F"/>
    <w:rsid w:val="00CE314C"/>
    <w:rsid w:val="00D134F0"/>
    <w:rsid w:val="00D1498D"/>
    <w:rsid w:val="00D62009"/>
    <w:rsid w:val="00D710E0"/>
    <w:rsid w:val="00D809CB"/>
    <w:rsid w:val="00D95184"/>
    <w:rsid w:val="00D96B1C"/>
    <w:rsid w:val="00DA19EA"/>
    <w:rsid w:val="00DC4191"/>
    <w:rsid w:val="00DF5286"/>
    <w:rsid w:val="00E329BB"/>
    <w:rsid w:val="00E60C48"/>
    <w:rsid w:val="00E81C7B"/>
    <w:rsid w:val="00E9111E"/>
    <w:rsid w:val="00ED6132"/>
    <w:rsid w:val="00F42A73"/>
    <w:rsid w:val="00F46727"/>
    <w:rsid w:val="00F53CAD"/>
    <w:rsid w:val="00F7516E"/>
    <w:rsid w:val="00FC2D48"/>
    <w:rsid w:val="00FD3EEC"/>
    <w:rsid w:val="00FE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FBDD"/>
  <w15:docId w15:val="{264D56DE-EE9C-4A10-B36E-6EDAE688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DBC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BC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991DB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91D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025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6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6B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DF52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652C22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D96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kitimr.nso.ru/page/113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Maya</cp:lastModifiedBy>
  <cp:revision>70</cp:revision>
  <cp:lastPrinted>2022-04-21T01:49:00Z</cp:lastPrinted>
  <dcterms:created xsi:type="dcterms:W3CDTF">2021-01-23T12:37:00Z</dcterms:created>
  <dcterms:modified xsi:type="dcterms:W3CDTF">2023-11-16T01:52:00Z</dcterms:modified>
</cp:coreProperties>
</file>